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pPr>
      <w:r w:rsidDel="00000000" w:rsidR="00000000" w:rsidRPr="00000000">
        <w:rPr>
          <w:rtl w:val="0"/>
        </w:rPr>
      </w:r>
    </w:p>
    <w:p w:rsidR="00000000" w:rsidDel="00000000" w:rsidP="00000000" w:rsidRDefault="00000000" w:rsidRPr="00000000" w14:paraId="00000002">
      <w:pPr>
        <w:pStyle w:val="Heading1"/>
        <w:rPr/>
      </w:pPr>
      <w:bookmarkStart w:colFirst="0" w:colLast="0" w:name="_heading=h.qo7h9p42xu00" w:id="0"/>
      <w:bookmarkEnd w:id="0"/>
      <w:r w:rsidDel="00000000" w:rsidR="00000000" w:rsidRPr="00000000">
        <w:rPr>
          <w:rtl w:val="0"/>
        </w:rPr>
        <w:t xml:space="preserve">1. User Profile (10sp)</w:t>
      </w:r>
    </w:p>
    <w:p w:rsidR="00000000" w:rsidDel="00000000" w:rsidP="00000000" w:rsidRDefault="00000000" w:rsidRPr="00000000" w14:paraId="00000003">
      <w:pPr>
        <w:rPr/>
      </w:pPr>
      <w:r w:rsidDel="00000000" w:rsidR="00000000" w:rsidRPr="00000000">
        <w:rPr>
          <w:rtl w:val="0"/>
        </w:rPr>
        <w:t xml:space="preserve">You are designing a new social-networking site to take over the world. To handle all the volume you expect, you want to support multiple threads with a fine-grained locking strategy in which each user's profile is protected with a different lock. At the core of your system is this simple class definition:</w:t>
      </w:r>
    </w:p>
    <w:p w:rsidR="00000000" w:rsidDel="00000000" w:rsidP="00000000" w:rsidRDefault="00000000" w:rsidRPr="00000000" w14:paraId="00000004">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  class UserProfile {</w:t>
            </w:r>
          </w:p>
          <w:p w:rsidR="00000000" w:rsidDel="00000000" w:rsidP="00000000" w:rsidRDefault="00000000" w:rsidRPr="00000000" w14:paraId="00000006">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      static int id_counter;</w:t>
            </w:r>
          </w:p>
          <w:p w:rsidR="00000000" w:rsidDel="00000000" w:rsidP="00000000" w:rsidRDefault="00000000" w:rsidRPr="00000000" w14:paraId="00000007">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      int id; // unique for each account</w:t>
            </w:r>
          </w:p>
          <w:p w:rsidR="00000000" w:rsidDel="00000000" w:rsidP="00000000" w:rsidRDefault="00000000" w:rsidRPr="00000000" w14:paraId="00000008">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4      int[] friends = new int[9999]; // horrible style</w:t>
            </w:r>
          </w:p>
          <w:p w:rsidR="00000000" w:rsidDel="00000000" w:rsidP="00000000" w:rsidRDefault="00000000" w:rsidRPr="00000000" w14:paraId="00000009">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5      int numFriends;</w:t>
            </w:r>
          </w:p>
          <w:p w:rsidR="00000000" w:rsidDel="00000000" w:rsidP="00000000" w:rsidRDefault="00000000" w:rsidRPr="00000000" w14:paraId="0000000A">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6      Image[] embarrassingPhotos = new Image[9999];</w:t>
            </w:r>
          </w:p>
          <w:p w:rsidR="00000000" w:rsidDel="00000000" w:rsidP="00000000" w:rsidRDefault="00000000" w:rsidRPr="00000000" w14:paraId="0000000B">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7</w:t>
            </w:r>
          </w:p>
          <w:p w:rsidR="00000000" w:rsidDel="00000000" w:rsidP="00000000" w:rsidRDefault="00000000" w:rsidRPr="00000000" w14:paraId="0000000C">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8      UserProfile() { // constructor for new profiles</w:t>
            </w:r>
          </w:p>
          <w:p w:rsidR="00000000" w:rsidDel="00000000" w:rsidP="00000000" w:rsidRDefault="00000000" w:rsidRPr="00000000" w14:paraId="0000000D">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9          id = id_counter++;</w:t>
            </w:r>
          </w:p>
          <w:p w:rsidR="00000000" w:rsidDel="00000000" w:rsidP="00000000" w:rsidRDefault="00000000" w:rsidRPr="00000000" w14:paraId="0000000E">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10         numFriends = 0;</w:t>
            </w:r>
          </w:p>
          <w:p w:rsidR="00000000" w:rsidDel="00000000" w:rsidP="00000000" w:rsidRDefault="00000000" w:rsidRPr="00000000" w14:paraId="0000000F">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11     }</w:t>
            </w:r>
          </w:p>
          <w:p w:rsidR="00000000" w:rsidDel="00000000" w:rsidP="00000000" w:rsidRDefault="00000000" w:rsidRPr="00000000" w14:paraId="00000010">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12</w:t>
            </w:r>
          </w:p>
          <w:p w:rsidR="00000000" w:rsidDel="00000000" w:rsidP="00000000" w:rsidRDefault="00000000" w:rsidRPr="00000000" w14:paraId="00000011">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13     synchronized void makeFriends(UserProfile newFriend) {</w:t>
            </w:r>
          </w:p>
          <w:p w:rsidR="00000000" w:rsidDel="00000000" w:rsidP="00000000" w:rsidRDefault="00000000" w:rsidRPr="00000000" w14:paraId="00000012">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14         synchronized(newFriend) {</w:t>
            </w:r>
          </w:p>
          <w:p w:rsidR="00000000" w:rsidDel="00000000" w:rsidP="00000000" w:rsidRDefault="00000000" w:rsidRPr="00000000" w14:paraId="00000013">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15             if(numFriends == friends.length</w:t>
            </w:r>
          </w:p>
          <w:p w:rsidR="00000000" w:rsidDel="00000000" w:rsidP="00000000" w:rsidRDefault="00000000" w:rsidRPr="00000000" w14:paraId="00000014">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16             || newFriend.numFriends == newFriend.friends.length)</w:t>
            </w:r>
          </w:p>
          <w:p w:rsidR="00000000" w:rsidDel="00000000" w:rsidP="00000000" w:rsidRDefault="00000000" w:rsidRPr="00000000" w14:paraId="00000015">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17                 throw new TooManyFriendsException();</w:t>
            </w:r>
          </w:p>
          <w:p w:rsidR="00000000" w:rsidDel="00000000" w:rsidP="00000000" w:rsidRDefault="00000000" w:rsidRPr="00000000" w14:paraId="00000016">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18                 friends[numFriends++] = newFriend.id;</w:t>
            </w:r>
          </w:p>
          <w:p w:rsidR="00000000" w:rsidDel="00000000" w:rsidP="00000000" w:rsidRDefault="00000000" w:rsidRPr="00000000" w14:paraId="00000017">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19                 newFriend.friends[newFriend.numFriends++] = id;</w:t>
            </w:r>
          </w:p>
          <w:p w:rsidR="00000000" w:rsidDel="00000000" w:rsidP="00000000" w:rsidRDefault="00000000" w:rsidRPr="00000000" w14:paraId="00000018">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20         }</w:t>
            </w:r>
          </w:p>
          <w:p w:rsidR="00000000" w:rsidDel="00000000" w:rsidP="00000000" w:rsidRDefault="00000000" w:rsidRPr="00000000" w14:paraId="00000019">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21     }</w:t>
            </w:r>
          </w:p>
          <w:p w:rsidR="00000000" w:rsidDel="00000000" w:rsidP="00000000" w:rsidRDefault="00000000" w:rsidRPr="00000000" w14:paraId="0000001A">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22</w:t>
            </w:r>
          </w:p>
          <w:p w:rsidR="00000000" w:rsidDel="00000000" w:rsidP="00000000" w:rsidRDefault="00000000" w:rsidRPr="00000000" w14:paraId="0000001B">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23     synchronized void removeFriend(UserProfile frenemy) {</w:t>
            </w:r>
          </w:p>
          <w:p w:rsidR="00000000" w:rsidDel="00000000" w:rsidP="00000000" w:rsidRDefault="00000000" w:rsidRPr="00000000" w14:paraId="0000001C">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24         ...</w:t>
            </w:r>
          </w:p>
          <w:p w:rsidR="00000000" w:rsidDel="00000000" w:rsidP="00000000" w:rsidRDefault="00000000" w:rsidRPr="00000000" w14:paraId="0000001D">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25     }</w:t>
            </w:r>
          </w:p>
          <w:p w:rsidR="00000000" w:rsidDel="00000000" w:rsidP="00000000" w:rsidRDefault="00000000" w:rsidRPr="00000000" w14:paraId="0000001E">
            <w:pPr>
              <w:widowControl w:val="0"/>
              <w:spacing w:line="240" w:lineRule="auto"/>
              <w:rPr>
                <w:rFonts w:ascii="Consolas" w:cs="Consolas" w:eastAsia="Consolas" w:hAnsi="Consolas"/>
              </w:rPr>
            </w:pPr>
            <w:r w:rsidDel="00000000" w:rsidR="00000000" w:rsidRPr="00000000">
              <w:rPr>
                <w:rFonts w:ascii="Consolas" w:cs="Consolas" w:eastAsia="Consolas" w:hAnsi="Consolas"/>
                <w:sz w:val="20"/>
                <w:szCs w:val="20"/>
                <w:rtl w:val="0"/>
              </w:rPr>
              <w:t xml:space="preserve">26 }</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pPr>
      <w:r w:rsidDel="00000000" w:rsidR="00000000" w:rsidRPr="00000000">
        <w:rPr>
          <w:rtl w:val="0"/>
        </w:rPr>
        <w:t xml:space="preserve">The constructor has a concurrency error. What is it and how would you fix it? A short English answer is enough, no code or details required.</w:t>
      </w:r>
    </w:p>
    <w:p w:rsidR="00000000" w:rsidDel="00000000" w:rsidP="00000000" w:rsidRDefault="00000000" w:rsidRPr="00000000" w14:paraId="0000002A">
      <w:pPr>
        <w:ind w:left="720" w:firstLine="0"/>
        <w:rPr/>
      </w:pPr>
      <w:r w:rsidDel="00000000" w:rsidR="00000000" w:rsidRPr="00000000">
        <w:rPr>
          <w:rtl w:val="0"/>
        </w:rPr>
      </w:r>
    </w:p>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4750.0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2"/>
        </w:numPr>
        <w:ind w:left="720" w:hanging="360"/>
        <w:rPr/>
      </w:pPr>
      <w:r w:rsidDel="00000000" w:rsidR="00000000" w:rsidRPr="00000000">
        <w:rPr>
          <w:rtl w:val="0"/>
        </w:rPr>
        <w:t xml:space="preserve">The </w:t>
      </w:r>
      <w:r w:rsidDel="00000000" w:rsidR="00000000" w:rsidRPr="00000000">
        <w:rPr>
          <w:rFonts w:ascii="Courier New" w:cs="Courier New" w:eastAsia="Courier New" w:hAnsi="Courier New"/>
          <w:rtl w:val="0"/>
        </w:rPr>
        <w:t xml:space="preserve">makeFriends</w:t>
      </w:r>
      <w:r w:rsidDel="00000000" w:rsidR="00000000" w:rsidRPr="00000000">
        <w:rPr>
          <w:rtl w:val="0"/>
        </w:rPr>
        <w:t xml:space="preserve"> method has a concurrency error. What is it and how would you fix it? A short English answer is enough, no code or details required.</w:t>
      </w:r>
    </w:p>
    <w:p w:rsidR="00000000" w:rsidDel="00000000" w:rsidP="00000000" w:rsidRDefault="00000000" w:rsidRPr="00000000" w14:paraId="0000002E">
      <w:pPr>
        <w:ind w:left="720" w:firstLine="0"/>
        <w:rPr/>
      </w:pPr>
      <w:r w:rsidDel="00000000" w:rsidR="00000000" w:rsidRPr="00000000">
        <w:rPr>
          <w:rtl w:val="0"/>
        </w:rPr>
      </w:r>
    </w:p>
    <w:tbl>
      <w:tblPr>
        <w:tblStyle w:val="Table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505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pStyle w:val="Heading1"/>
        <w:rPr/>
      </w:pPr>
      <w:bookmarkStart w:colFirst="0" w:colLast="0" w:name="_heading=h.iufna0dmdu42" w:id="1"/>
      <w:bookmarkEnd w:id="1"/>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rPr/>
      </w:pPr>
      <w:bookmarkStart w:colFirst="0" w:colLast="0" w:name="_heading=h.jbfg4jy8kriz" w:id="2"/>
      <w:bookmarkEnd w:id="2"/>
      <w:r w:rsidDel="00000000" w:rsidR="00000000" w:rsidRPr="00000000">
        <w:rPr>
          <w:rtl w:val="0"/>
        </w:rPr>
        <w:t xml:space="preserve">2. Bubble Tea (18au)</w:t>
      </w:r>
    </w:p>
    <w:p w:rsidR="00000000" w:rsidDel="00000000" w:rsidP="00000000" w:rsidRDefault="00000000" w:rsidRPr="00000000" w14:paraId="00000033">
      <w:pPr>
        <w:rPr/>
      </w:pPr>
      <w:r w:rsidDel="00000000" w:rsidR="00000000" w:rsidRPr="00000000">
        <w:rPr>
          <w:rtl w:val="0"/>
        </w:rPr>
        <w:t xml:space="preserve">The </w:t>
      </w:r>
      <w:r w:rsidDel="00000000" w:rsidR="00000000" w:rsidRPr="00000000">
        <w:rPr>
          <w:rFonts w:ascii="Courier New" w:cs="Courier New" w:eastAsia="Courier New" w:hAnsi="Courier New"/>
          <w:rtl w:val="0"/>
        </w:rPr>
        <w:t xml:space="preserve">BubbleTea</w:t>
      </w:r>
      <w:r w:rsidDel="00000000" w:rsidR="00000000" w:rsidRPr="00000000">
        <w:rPr>
          <w:rtl w:val="0"/>
        </w:rPr>
        <w:t xml:space="preserve"> class manages a bubble tea order assembled by multiple workers. Multiple threads could be accessing the same </w:t>
      </w:r>
      <w:r w:rsidDel="00000000" w:rsidR="00000000" w:rsidRPr="00000000">
        <w:rPr>
          <w:rFonts w:ascii="Courier New" w:cs="Courier New" w:eastAsia="Courier New" w:hAnsi="Courier New"/>
          <w:rtl w:val="0"/>
        </w:rPr>
        <w:t xml:space="preserve">BubbleTea</w:t>
      </w:r>
      <w:r w:rsidDel="00000000" w:rsidR="00000000" w:rsidRPr="00000000">
        <w:rPr>
          <w:rtl w:val="0"/>
        </w:rPr>
        <w:t xml:space="preserve"> object. Assume the Stack objects are thread-safe, have enough space, and operations on them will not throw an exception.</w:t>
      </w:r>
    </w:p>
    <w:p w:rsidR="00000000" w:rsidDel="00000000" w:rsidP="00000000" w:rsidRDefault="00000000" w:rsidRPr="00000000" w14:paraId="00000034">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  public class BubbleTea {</w:t>
            </w:r>
          </w:p>
          <w:p w:rsidR="00000000" w:rsidDel="00000000" w:rsidP="00000000" w:rsidRDefault="00000000" w:rsidRPr="00000000" w14:paraId="00000036">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      private Stack&lt;String&gt; drink = new Stack&lt;String&gt;();</w:t>
            </w:r>
          </w:p>
          <w:p w:rsidR="00000000" w:rsidDel="00000000" w:rsidP="00000000" w:rsidRDefault="00000000" w:rsidRPr="00000000" w14:paraId="00000037">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      private Stack&lt;String&gt; toppings = new Stack&lt;String&gt;();</w:t>
            </w:r>
          </w:p>
          <w:p w:rsidR="00000000" w:rsidDel="00000000" w:rsidP="00000000" w:rsidRDefault="00000000" w:rsidRPr="00000000" w14:paraId="00000038">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4      private final int maxDrinkAmount = 8;</w:t>
            </w:r>
          </w:p>
          <w:p w:rsidR="00000000" w:rsidDel="00000000" w:rsidP="00000000" w:rsidRDefault="00000000" w:rsidRPr="00000000" w14:paraId="00000039">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5</w:t>
            </w:r>
          </w:p>
          <w:p w:rsidR="00000000" w:rsidDel="00000000" w:rsidP="00000000" w:rsidRDefault="00000000" w:rsidRPr="00000000" w14:paraId="0000003A">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6      // Checks if drink has capacity</w:t>
            </w:r>
          </w:p>
          <w:p w:rsidR="00000000" w:rsidDel="00000000" w:rsidP="00000000" w:rsidRDefault="00000000" w:rsidRPr="00000000" w14:paraId="0000003B">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7      public boolean hasCapacity() {</w:t>
            </w:r>
          </w:p>
          <w:p w:rsidR="00000000" w:rsidDel="00000000" w:rsidP="00000000" w:rsidRDefault="00000000" w:rsidRPr="00000000" w14:paraId="0000003C">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8          return drink.size() &lt; maxDrinkAmount;</w:t>
            </w:r>
          </w:p>
          <w:p w:rsidR="00000000" w:rsidDel="00000000" w:rsidP="00000000" w:rsidRDefault="00000000" w:rsidRPr="00000000" w14:paraId="0000003D">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9      }</w:t>
            </w:r>
          </w:p>
          <w:p w:rsidR="00000000" w:rsidDel="00000000" w:rsidP="00000000" w:rsidRDefault="00000000" w:rsidRPr="00000000" w14:paraId="0000003E">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10</w:t>
            </w:r>
          </w:p>
          <w:p w:rsidR="00000000" w:rsidDel="00000000" w:rsidP="00000000" w:rsidRDefault="00000000" w:rsidRPr="00000000" w14:paraId="0000003F">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11     // Adds liquid to drink</w:t>
            </w:r>
          </w:p>
          <w:p w:rsidR="00000000" w:rsidDel="00000000" w:rsidP="00000000" w:rsidRDefault="00000000" w:rsidRPr="00000000" w14:paraId="00000040">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12     public void addLiquid(String liquid) {</w:t>
            </w:r>
          </w:p>
          <w:p w:rsidR="00000000" w:rsidDel="00000000" w:rsidP="00000000" w:rsidRDefault="00000000" w:rsidRPr="00000000" w14:paraId="00000041">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13         if (hasCapacity()) {</w:t>
            </w:r>
          </w:p>
          <w:p w:rsidR="00000000" w:rsidDel="00000000" w:rsidP="00000000" w:rsidRDefault="00000000" w:rsidRPr="00000000" w14:paraId="00000042">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14             if (liquid.equals("Milk")) {</w:t>
            </w:r>
          </w:p>
          <w:p w:rsidR="00000000" w:rsidDel="00000000" w:rsidP="00000000" w:rsidRDefault="00000000" w:rsidRPr="00000000" w14:paraId="00000043">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15                 while (hasCapacity()) {</w:t>
            </w:r>
          </w:p>
          <w:p w:rsidR="00000000" w:rsidDel="00000000" w:rsidP="00000000" w:rsidRDefault="00000000" w:rsidRPr="00000000" w14:paraId="00000044">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16                     drink.push("Milk");</w:t>
            </w:r>
          </w:p>
          <w:p w:rsidR="00000000" w:rsidDel="00000000" w:rsidP="00000000" w:rsidRDefault="00000000" w:rsidRPr="00000000" w14:paraId="00000045">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17                 }</w:t>
            </w:r>
          </w:p>
          <w:p w:rsidR="00000000" w:rsidDel="00000000" w:rsidP="00000000" w:rsidRDefault="00000000" w:rsidRPr="00000000" w14:paraId="00000046">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18             } else {</w:t>
            </w:r>
          </w:p>
          <w:p w:rsidR="00000000" w:rsidDel="00000000" w:rsidP="00000000" w:rsidRDefault="00000000" w:rsidRPr="00000000" w14:paraId="00000047">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19                 drink.push(liquid);</w:t>
            </w:r>
          </w:p>
          <w:p w:rsidR="00000000" w:rsidDel="00000000" w:rsidP="00000000" w:rsidRDefault="00000000" w:rsidRPr="00000000" w14:paraId="00000048">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20             }</w:t>
            </w:r>
          </w:p>
          <w:p w:rsidR="00000000" w:rsidDel="00000000" w:rsidP="00000000" w:rsidRDefault="00000000" w:rsidRPr="00000000" w14:paraId="00000049">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21         }</w:t>
            </w:r>
          </w:p>
          <w:p w:rsidR="00000000" w:rsidDel="00000000" w:rsidP="00000000" w:rsidRDefault="00000000" w:rsidRPr="00000000" w14:paraId="0000004A">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22     }</w:t>
            </w:r>
          </w:p>
          <w:p w:rsidR="00000000" w:rsidDel="00000000" w:rsidP="00000000" w:rsidRDefault="00000000" w:rsidRPr="00000000" w14:paraId="0000004B">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23</w:t>
            </w:r>
          </w:p>
          <w:p w:rsidR="00000000" w:rsidDel="00000000" w:rsidP="00000000" w:rsidRDefault="00000000" w:rsidRPr="00000000" w14:paraId="0000004C">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24     // Adds newTop to list of toppings to add to drink</w:t>
            </w:r>
          </w:p>
          <w:p w:rsidR="00000000" w:rsidDel="00000000" w:rsidP="00000000" w:rsidRDefault="00000000" w:rsidRPr="00000000" w14:paraId="0000004D">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25     public void addTopping(String newTop) {</w:t>
            </w:r>
          </w:p>
          <w:p w:rsidR="00000000" w:rsidDel="00000000" w:rsidP="00000000" w:rsidRDefault="00000000" w:rsidRPr="00000000" w14:paraId="0000004E">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26         if (newTop.equals("Boba") || newTop.equals("Tapioca")) { </w:t>
            </w:r>
          </w:p>
          <w:p w:rsidR="00000000" w:rsidDel="00000000" w:rsidP="00000000" w:rsidRDefault="00000000" w:rsidRPr="00000000" w14:paraId="0000004F">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27              toppings.push("Bubbles");</w:t>
            </w:r>
          </w:p>
          <w:p w:rsidR="00000000" w:rsidDel="00000000" w:rsidP="00000000" w:rsidRDefault="00000000" w:rsidRPr="00000000" w14:paraId="00000050">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28         } else {</w:t>
            </w:r>
          </w:p>
          <w:p w:rsidR="00000000" w:rsidDel="00000000" w:rsidP="00000000" w:rsidRDefault="00000000" w:rsidRPr="00000000" w14:paraId="00000051">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29             toppings.push(newTop);</w:t>
            </w:r>
          </w:p>
          <w:p w:rsidR="00000000" w:rsidDel="00000000" w:rsidP="00000000" w:rsidRDefault="00000000" w:rsidRPr="00000000" w14:paraId="00000052">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30         }</w:t>
            </w:r>
          </w:p>
          <w:p w:rsidR="00000000" w:rsidDel="00000000" w:rsidP="00000000" w:rsidRDefault="00000000" w:rsidRPr="00000000" w14:paraId="00000053">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31     }</w:t>
            </w:r>
          </w:p>
          <w:p w:rsidR="00000000" w:rsidDel="00000000" w:rsidP="00000000" w:rsidRDefault="00000000" w:rsidRPr="00000000" w14:paraId="00000054">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32 }</w:t>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3"/>
        </w:numPr>
        <w:ind w:left="720" w:hanging="360"/>
        <w:rPr/>
      </w:pPr>
      <w:r w:rsidDel="00000000" w:rsidR="00000000" w:rsidRPr="00000000">
        <w:rPr>
          <w:rtl w:val="0"/>
        </w:rPr>
        <w:t xml:space="preserve">Does the </w:t>
      </w:r>
      <w:r w:rsidDel="00000000" w:rsidR="00000000" w:rsidRPr="00000000">
        <w:rPr>
          <w:rFonts w:ascii="Courier New" w:cs="Courier New" w:eastAsia="Courier New" w:hAnsi="Courier New"/>
          <w:rtl w:val="0"/>
        </w:rPr>
        <w:t xml:space="preserve">BubbleTea</w:t>
      </w:r>
      <w:r w:rsidDel="00000000" w:rsidR="00000000" w:rsidRPr="00000000">
        <w:rPr>
          <w:rtl w:val="0"/>
        </w:rPr>
        <w:t xml:space="preserve"> class above have (circle all that apply):</w:t>
      </w:r>
    </w:p>
    <w:tbl>
      <w:tblPr>
        <w:tblStyle w:val="Table5"/>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tblGridChange w:id="0">
          <w:tblGrid>
            <w:gridCol w:w="2160"/>
            <w:gridCol w:w="2160"/>
            <w:gridCol w:w="2160"/>
            <w:gridCol w:w="2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a race condition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potential for deadlock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a data race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none of these</w:t>
            </w:r>
          </w:p>
        </w:tc>
      </w:tr>
    </w:tbl>
    <w:p w:rsidR="00000000" w:rsidDel="00000000" w:rsidP="00000000" w:rsidRDefault="00000000" w:rsidRPr="00000000" w14:paraId="00000063">
      <w:pPr>
        <w:ind w:left="720" w:firstLine="0"/>
        <w:rPr/>
      </w:pPr>
      <w:r w:rsidDel="00000000" w:rsidR="00000000" w:rsidRPr="00000000">
        <w:rPr>
          <w:rtl w:val="0"/>
        </w:rPr>
        <w:t xml:space="preserve">If there are any problems, give an example of when those problems could occur. Be specific!</w:t>
      </w:r>
    </w:p>
    <w:p w:rsidR="00000000" w:rsidDel="00000000" w:rsidP="00000000" w:rsidRDefault="00000000" w:rsidRPr="00000000" w14:paraId="00000064">
      <w:pPr>
        <w:ind w:left="720" w:firstLine="0"/>
        <w:rPr/>
      </w:pPr>
      <w:r w:rsidDel="00000000" w:rsidR="00000000" w:rsidRPr="00000000">
        <w:rPr>
          <w:rtl w:val="0"/>
        </w:rPr>
      </w:r>
    </w:p>
    <w:tbl>
      <w:tblPr>
        <w:tblStyle w:val="Table6"/>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3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numPr>
          <w:ilvl w:val="0"/>
          <w:numId w:val="3"/>
        </w:numPr>
        <w:ind w:left="720" w:hanging="360"/>
        <w:rPr/>
      </w:pPr>
      <w:r w:rsidDel="00000000" w:rsidR="00000000" w:rsidRPr="00000000">
        <w:rPr>
          <w:rtl w:val="0"/>
        </w:rPr>
        <w:t xml:space="preserve">Suppose we made the addTopping method synchronized, and changed nothing else in the code. Does this modified BubbleTea class above have (circle all that apply):</w:t>
      </w:r>
    </w:p>
    <w:tbl>
      <w:tblPr>
        <w:tblStyle w:val="Table7"/>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tblGridChange w:id="0">
          <w:tblGrid>
            <w:gridCol w:w="2160"/>
            <w:gridCol w:w="2160"/>
            <w:gridCol w:w="2160"/>
            <w:gridCol w:w="2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a race condition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potential for deadlock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a data race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none of these</w:t>
            </w:r>
          </w:p>
        </w:tc>
      </w:tr>
    </w:tbl>
    <w:p w:rsidR="00000000" w:rsidDel="00000000" w:rsidP="00000000" w:rsidRDefault="00000000" w:rsidRPr="00000000" w14:paraId="0000006C">
      <w:pPr>
        <w:ind w:left="720" w:firstLine="0"/>
        <w:rPr/>
      </w:pPr>
      <w:r w:rsidDel="00000000" w:rsidR="00000000" w:rsidRPr="00000000">
        <w:rPr>
          <w:rtl w:val="0"/>
        </w:rPr>
        <w:t xml:space="preserve">If there are any FIXED problems, describe why they are FIXED. If there are any NEW problems, give an example of when those problems could occur. Be specific!</w:t>
      </w:r>
    </w:p>
    <w:p w:rsidR="00000000" w:rsidDel="00000000" w:rsidP="00000000" w:rsidRDefault="00000000" w:rsidRPr="00000000" w14:paraId="0000006D">
      <w:pPr>
        <w:ind w:left="720" w:firstLine="0"/>
        <w:rPr/>
      </w:pPr>
      <w:r w:rsidDel="00000000" w:rsidR="00000000" w:rsidRPr="00000000">
        <w:rPr>
          <w:rtl w:val="0"/>
        </w:rPr>
      </w:r>
    </w:p>
    <w:tbl>
      <w:tblPr>
        <w:tblStyle w:val="Table8"/>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3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6F">
      <w:pPr>
        <w:pStyle w:val="Heading1"/>
        <w:rPr/>
      </w:pPr>
      <w:bookmarkStart w:colFirst="0" w:colLast="0" w:name="_heading=h.uzacx25v56va" w:id="3"/>
      <w:bookmarkEnd w:id="3"/>
      <w:r w:rsidDel="00000000" w:rsidR="00000000" w:rsidRPr="00000000">
        <w:rPr>
          <w:rtl w:val="0"/>
        </w:rPr>
        <w:t xml:space="preserve">3. Phone Monitor (19wi)</w:t>
      </w:r>
    </w:p>
    <w:p w:rsidR="00000000" w:rsidDel="00000000" w:rsidP="00000000" w:rsidRDefault="00000000" w:rsidRPr="00000000" w14:paraId="00000070">
      <w:pPr>
        <w:rPr/>
      </w:pPr>
      <w:r w:rsidDel="00000000" w:rsidR="00000000" w:rsidRPr="00000000">
        <w:rPr>
          <w:rtl w:val="0"/>
        </w:rPr>
        <w:t xml:space="preserve">The </w:t>
      </w:r>
      <w:r w:rsidDel="00000000" w:rsidR="00000000" w:rsidRPr="00000000">
        <w:rPr>
          <w:rFonts w:ascii="Courier New" w:cs="Courier New" w:eastAsia="Courier New" w:hAnsi="Courier New"/>
          <w:rtl w:val="0"/>
        </w:rPr>
        <w:t xml:space="preserve">PhoneMonitor</w:t>
      </w:r>
      <w:r w:rsidDel="00000000" w:rsidR="00000000" w:rsidRPr="00000000">
        <w:rPr>
          <w:rtl w:val="0"/>
        </w:rPr>
        <w:t xml:space="preserve"> class tries to help manage how much you use your cell phone each day. Multiple threads can access the same </w:t>
      </w:r>
      <w:r w:rsidDel="00000000" w:rsidR="00000000" w:rsidRPr="00000000">
        <w:rPr>
          <w:rFonts w:ascii="Courier New" w:cs="Courier New" w:eastAsia="Courier New" w:hAnsi="Courier New"/>
          <w:rtl w:val="0"/>
        </w:rPr>
        <w:t xml:space="preserve">PhoneMonitor</w:t>
      </w:r>
      <w:r w:rsidDel="00000000" w:rsidR="00000000" w:rsidRPr="00000000">
        <w:rPr>
          <w:rtl w:val="0"/>
        </w:rPr>
        <w:t xml:space="preserve"> object. Remember that </w:t>
      </w:r>
      <w:r w:rsidDel="00000000" w:rsidR="00000000" w:rsidRPr="00000000">
        <w:rPr>
          <w:rFonts w:ascii="Courier New" w:cs="Courier New" w:eastAsia="Courier New" w:hAnsi="Courier New"/>
          <w:rtl w:val="0"/>
        </w:rPr>
        <w:t xml:space="preserve">synchronized</w:t>
      </w:r>
      <w:r w:rsidDel="00000000" w:rsidR="00000000" w:rsidRPr="00000000">
        <w:rPr>
          <w:rtl w:val="0"/>
        </w:rPr>
        <w:t xml:space="preserve"> gives you reentrancy.</w:t>
      </w:r>
    </w:p>
    <w:p w:rsidR="00000000" w:rsidDel="00000000" w:rsidP="00000000" w:rsidRDefault="00000000" w:rsidRPr="00000000" w14:paraId="00000071">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  public class PhoneMonitor {</w:t>
            </w:r>
          </w:p>
          <w:p w:rsidR="00000000" w:rsidDel="00000000" w:rsidP="00000000" w:rsidRDefault="00000000" w:rsidRPr="00000000" w14:paraId="00000073">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      private int numMinutes = 0;</w:t>
            </w:r>
          </w:p>
          <w:p w:rsidR="00000000" w:rsidDel="00000000" w:rsidP="00000000" w:rsidRDefault="00000000" w:rsidRPr="00000000" w14:paraId="00000074">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      private int numAccesses = 0;</w:t>
            </w:r>
          </w:p>
          <w:p w:rsidR="00000000" w:rsidDel="00000000" w:rsidP="00000000" w:rsidRDefault="00000000" w:rsidRPr="00000000" w14:paraId="00000075">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4      private int maxMinutes = 200;</w:t>
            </w:r>
          </w:p>
          <w:p w:rsidR="00000000" w:rsidDel="00000000" w:rsidP="00000000" w:rsidRDefault="00000000" w:rsidRPr="00000000" w14:paraId="00000076">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5      private int maxAccesses = 10;</w:t>
            </w:r>
          </w:p>
          <w:p w:rsidR="00000000" w:rsidDel="00000000" w:rsidP="00000000" w:rsidRDefault="00000000" w:rsidRPr="00000000" w14:paraId="00000077">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6      private boolean phoneOn = true;</w:t>
            </w:r>
          </w:p>
          <w:p w:rsidR="00000000" w:rsidDel="00000000" w:rsidP="00000000" w:rsidRDefault="00000000" w:rsidRPr="00000000" w14:paraId="00000078">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7      private Object accessesLock = new Object();</w:t>
            </w:r>
          </w:p>
          <w:p w:rsidR="00000000" w:rsidDel="00000000" w:rsidP="00000000" w:rsidRDefault="00000000" w:rsidRPr="00000000" w14:paraId="00000079">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8      private Object minutesLock = new Object();</w:t>
            </w:r>
          </w:p>
          <w:p w:rsidR="00000000" w:rsidDel="00000000" w:rsidP="00000000" w:rsidRDefault="00000000" w:rsidRPr="00000000" w14:paraId="0000007A">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9</w:t>
            </w:r>
          </w:p>
          <w:p w:rsidR="00000000" w:rsidDel="00000000" w:rsidP="00000000" w:rsidRDefault="00000000" w:rsidRPr="00000000" w14:paraId="0000007B">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10     public void accessPhone(int minutes) {</w:t>
            </w:r>
          </w:p>
          <w:p w:rsidR="00000000" w:rsidDel="00000000" w:rsidP="00000000" w:rsidRDefault="00000000" w:rsidRPr="00000000" w14:paraId="0000007C">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11         if (phoneOn) {</w:t>
            </w:r>
          </w:p>
          <w:p w:rsidR="00000000" w:rsidDel="00000000" w:rsidP="00000000" w:rsidRDefault="00000000" w:rsidRPr="00000000" w14:paraId="0000007D">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12             synchronized (accessesLock) {</w:t>
            </w:r>
          </w:p>
          <w:p w:rsidR="00000000" w:rsidDel="00000000" w:rsidP="00000000" w:rsidRDefault="00000000" w:rsidRPr="00000000" w14:paraId="0000007E">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13                 synchronized (minutesLock) {</w:t>
            </w:r>
          </w:p>
          <w:p w:rsidR="00000000" w:rsidDel="00000000" w:rsidP="00000000" w:rsidRDefault="00000000" w:rsidRPr="00000000" w14:paraId="0000007F">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14                     numAccesses++;</w:t>
            </w:r>
          </w:p>
          <w:p w:rsidR="00000000" w:rsidDel="00000000" w:rsidP="00000000" w:rsidRDefault="00000000" w:rsidRPr="00000000" w14:paraId="00000080">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15                     numMinutes += minutes;</w:t>
            </w:r>
          </w:p>
          <w:p w:rsidR="00000000" w:rsidDel="00000000" w:rsidP="00000000" w:rsidRDefault="00000000" w:rsidRPr="00000000" w14:paraId="00000081">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16                     checkLimits();</w:t>
            </w:r>
          </w:p>
          <w:p w:rsidR="00000000" w:rsidDel="00000000" w:rsidP="00000000" w:rsidRDefault="00000000" w:rsidRPr="00000000" w14:paraId="00000082">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17                 }</w:t>
            </w:r>
          </w:p>
          <w:p w:rsidR="00000000" w:rsidDel="00000000" w:rsidP="00000000" w:rsidRDefault="00000000" w:rsidRPr="00000000" w14:paraId="00000083">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18             }</w:t>
            </w:r>
          </w:p>
          <w:p w:rsidR="00000000" w:rsidDel="00000000" w:rsidP="00000000" w:rsidRDefault="00000000" w:rsidRPr="00000000" w14:paraId="00000084">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19         }</w:t>
            </w:r>
          </w:p>
          <w:p w:rsidR="00000000" w:rsidDel="00000000" w:rsidP="00000000" w:rsidRDefault="00000000" w:rsidRPr="00000000" w14:paraId="00000085">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20     }</w:t>
            </w:r>
          </w:p>
          <w:p w:rsidR="00000000" w:rsidDel="00000000" w:rsidP="00000000" w:rsidRDefault="00000000" w:rsidRPr="00000000" w14:paraId="00000086">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21</w:t>
            </w:r>
          </w:p>
          <w:p w:rsidR="00000000" w:rsidDel="00000000" w:rsidP="00000000" w:rsidRDefault="00000000" w:rsidRPr="00000000" w14:paraId="00000087">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22     private void checkLimits() {</w:t>
            </w:r>
          </w:p>
          <w:p w:rsidR="00000000" w:rsidDel="00000000" w:rsidP="00000000" w:rsidRDefault="00000000" w:rsidRPr="00000000" w14:paraId="00000088">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23         synchronized (minutesLock) {</w:t>
            </w:r>
          </w:p>
          <w:p w:rsidR="00000000" w:rsidDel="00000000" w:rsidP="00000000" w:rsidRDefault="00000000" w:rsidRPr="00000000" w14:paraId="00000089">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24             synchronized (accessesLock) {</w:t>
            </w:r>
          </w:p>
          <w:p w:rsidR="00000000" w:rsidDel="00000000" w:rsidP="00000000" w:rsidRDefault="00000000" w:rsidRPr="00000000" w14:paraId="0000008A">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25                 if (numAccesses &gt;= maxAccesses </w:t>
            </w:r>
          </w:p>
          <w:p w:rsidR="00000000" w:rsidDel="00000000" w:rsidP="00000000" w:rsidRDefault="00000000" w:rsidRPr="00000000" w14:paraId="0000008B">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26                   || numMinutes &gt;= maxMinutes) {</w:t>
            </w:r>
          </w:p>
          <w:p w:rsidR="00000000" w:rsidDel="00000000" w:rsidP="00000000" w:rsidRDefault="00000000" w:rsidRPr="00000000" w14:paraId="0000008C">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27                     phoneOn = false;</w:t>
            </w:r>
          </w:p>
          <w:p w:rsidR="00000000" w:rsidDel="00000000" w:rsidP="00000000" w:rsidRDefault="00000000" w:rsidRPr="00000000" w14:paraId="0000008D">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28                 }</w:t>
            </w:r>
          </w:p>
          <w:p w:rsidR="00000000" w:rsidDel="00000000" w:rsidP="00000000" w:rsidRDefault="00000000" w:rsidRPr="00000000" w14:paraId="0000008E">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29             }</w:t>
            </w:r>
          </w:p>
          <w:p w:rsidR="00000000" w:rsidDel="00000000" w:rsidP="00000000" w:rsidRDefault="00000000" w:rsidRPr="00000000" w14:paraId="0000008F">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30         }</w:t>
            </w:r>
          </w:p>
          <w:p w:rsidR="00000000" w:rsidDel="00000000" w:rsidP="00000000" w:rsidRDefault="00000000" w:rsidRPr="00000000" w14:paraId="00000090">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31     }</w:t>
            </w:r>
          </w:p>
          <w:p w:rsidR="00000000" w:rsidDel="00000000" w:rsidP="00000000" w:rsidRDefault="00000000" w:rsidRPr="00000000" w14:paraId="00000091">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32 }</w:t>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numPr>
          <w:ilvl w:val="0"/>
          <w:numId w:val="4"/>
        </w:numPr>
        <w:ind w:left="720" w:hanging="360"/>
        <w:rPr/>
      </w:pPr>
      <w:r w:rsidDel="00000000" w:rsidR="00000000" w:rsidRPr="00000000">
        <w:rPr>
          <w:rtl w:val="0"/>
        </w:rPr>
        <w:t xml:space="preserve">Does the </w:t>
      </w:r>
      <w:r w:rsidDel="00000000" w:rsidR="00000000" w:rsidRPr="00000000">
        <w:rPr>
          <w:rFonts w:ascii="Courier New" w:cs="Courier New" w:eastAsia="Courier New" w:hAnsi="Courier New"/>
          <w:rtl w:val="0"/>
        </w:rPr>
        <w:t xml:space="preserve">PhoneMonitor</w:t>
      </w:r>
      <w:r w:rsidDel="00000000" w:rsidR="00000000" w:rsidRPr="00000000">
        <w:rPr>
          <w:rtl w:val="0"/>
        </w:rPr>
        <w:t xml:space="preserve"> class as shown above have (circle all that apply):</w:t>
      </w:r>
    </w:p>
    <w:tbl>
      <w:tblPr>
        <w:tblStyle w:val="Table10"/>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tblGridChange w:id="0">
          <w:tblGrid>
            <w:gridCol w:w="2160"/>
            <w:gridCol w:w="2160"/>
            <w:gridCol w:w="2160"/>
            <w:gridCol w:w="2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a race condition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potential for deadlock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a data race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none of these</w:t>
            </w:r>
          </w:p>
        </w:tc>
      </w:tr>
    </w:tbl>
    <w:p w:rsidR="00000000" w:rsidDel="00000000" w:rsidP="00000000" w:rsidRDefault="00000000" w:rsidRPr="00000000" w14:paraId="000000A1">
      <w:pPr>
        <w:ind w:left="720" w:firstLine="0"/>
        <w:rPr/>
      </w:pPr>
      <w:r w:rsidDel="00000000" w:rsidR="00000000" w:rsidRPr="00000000">
        <w:rPr>
          <w:rtl w:val="0"/>
        </w:rPr>
        <w:t xml:space="preserve">If there are any problems, give an example of when those problems could occur. Be specific!</w:t>
      </w:r>
    </w:p>
    <w:p w:rsidR="00000000" w:rsidDel="00000000" w:rsidP="00000000" w:rsidRDefault="00000000" w:rsidRPr="00000000" w14:paraId="000000A2">
      <w:pPr>
        <w:ind w:left="720" w:firstLine="0"/>
        <w:rPr/>
      </w:pPr>
      <w:r w:rsidDel="00000000" w:rsidR="00000000" w:rsidRPr="00000000">
        <w:rPr>
          <w:rtl w:val="0"/>
        </w:rPr>
      </w:r>
    </w:p>
    <w:tbl>
      <w:tblPr>
        <w:tblStyle w:val="Table1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3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A4">
      <w:pPr>
        <w:ind w:left="720" w:firstLine="0"/>
        <w:rPr/>
      </w:pPr>
      <w:r w:rsidDel="00000000" w:rsidR="00000000" w:rsidRPr="00000000">
        <w:rPr>
          <w:rtl w:val="0"/>
        </w:rPr>
      </w:r>
    </w:p>
    <w:p w:rsidR="00000000" w:rsidDel="00000000" w:rsidP="00000000" w:rsidRDefault="00000000" w:rsidRPr="00000000" w14:paraId="000000A5">
      <w:pPr>
        <w:numPr>
          <w:ilvl w:val="0"/>
          <w:numId w:val="4"/>
        </w:numPr>
        <w:ind w:left="720" w:hanging="360"/>
        <w:rPr/>
      </w:pPr>
      <w:r w:rsidDel="00000000" w:rsidR="00000000" w:rsidRPr="00000000">
        <w:rPr>
          <w:rtl w:val="0"/>
        </w:rPr>
        <w:t xml:space="preserve">Suppose we made the </w:t>
      </w:r>
      <w:r w:rsidDel="00000000" w:rsidR="00000000" w:rsidRPr="00000000">
        <w:rPr>
          <w:rFonts w:ascii="Courier New" w:cs="Courier New" w:eastAsia="Courier New" w:hAnsi="Courier New"/>
          <w:rtl w:val="0"/>
        </w:rPr>
        <w:t xml:space="preserve">checkLimits</w:t>
      </w:r>
      <w:r w:rsidDel="00000000" w:rsidR="00000000" w:rsidRPr="00000000">
        <w:rPr>
          <w:rtl w:val="0"/>
        </w:rPr>
        <w:t xml:space="preserve"> method public, and changed nothing else in the code. Does this modified </w:t>
      </w:r>
      <w:r w:rsidDel="00000000" w:rsidR="00000000" w:rsidRPr="00000000">
        <w:rPr>
          <w:rFonts w:ascii="Courier New" w:cs="Courier New" w:eastAsia="Courier New" w:hAnsi="Courier New"/>
          <w:rtl w:val="0"/>
        </w:rPr>
        <w:t xml:space="preserve">PhoneMonitor</w:t>
      </w:r>
      <w:r w:rsidDel="00000000" w:rsidR="00000000" w:rsidRPr="00000000">
        <w:rPr>
          <w:rtl w:val="0"/>
        </w:rPr>
        <w:t xml:space="preserve"> class have (circle all that apply):</w:t>
      </w:r>
    </w:p>
    <w:tbl>
      <w:tblPr>
        <w:tblStyle w:val="Table1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tblGridChange w:id="0">
          <w:tblGrid>
            <w:gridCol w:w="2160"/>
            <w:gridCol w:w="2160"/>
            <w:gridCol w:w="2160"/>
            <w:gridCol w:w="2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a race condition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potential for deadlock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t xml:space="preserve">a data race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t xml:space="preserve">none of these</w:t>
            </w:r>
          </w:p>
        </w:tc>
      </w:tr>
    </w:tbl>
    <w:p w:rsidR="00000000" w:rsidDel="00000000" w:rsidP="00000000" w:rsidRDefault="00000000" w:rsidRPr="00000000" w14:paraId="000000AA">
      <w:pPr>
        <w:ind w:left="720" w:firstLine="0"/>
        <w:rPr/>
      </w:pPr>
      <w:r w:rsidDel="00000000" w:rsidR="00000000" w:rsidRPr="00000000">
        <w:rPr>
          <w:rtl w:val="0"/>
        </w:rPr>
        <w:t xml:space="preserve">If there are any FIXED problems, describe why they are FIXED. If there are any NEW problems, give an example of when those problems could occur. Be specific!</w:t>
      </w:r>
    </w:p>
    <w:p w:rsidR="00000000" w:rsidDel="00000000" w:rsidP="00000000" w:rsidRDefault="00000000" w:rsidRPr="00000000" w14:paraId="000000AB">
      <w:pPr>
        <w:ind w:left="720" w:firstLine="0"/>
        <w:rPr/>
      </w:pPr>
      <w:r w:rsidDel="00000000" w:rsidR="00000000" w:rsidRPr="00000000">
        <w:rPr>
          <w:rtl w:val="0"/>
        </w:rPr>
      </w:r>
    </w:p>
    <w:tbl>
      <w:tblPr>
        <w:tblStyle w:val="Table1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3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AD">
      <w:pPr>
        <w:ind w:left="720" w:firstLine="0"/>
        <w:rPr/>
      </w:pPr>
      <w:r w:rsidDel="00000000" w:rsidR="00000000" w:rsidRPr="00000000">
        <w:rPr>
          <w:rtl w:val="0"/>
        </w:rPr>
      </w:r>
    </w:p>
    <w:p w:rsidR="00000000" w:rsidDel="00000000" w:rsidP="00000000" w:rsidRDefault="00000000" w:rsidRPr="00000000" w14:paraId="000000AE">
      <w:pPr>
        <w:pStyle w:val="Heading1"/>
        <w:rPr>
          <w:sz w:val="40"/>
          <w:szCs w:val="40"/>
        </w:rPr>
      </w:pPr>
      <w:bookmarkStart w:colFirst="0" w:colLast="0" w:name="_heading=h.arquglwc5ii5" w:id="4"/>
      <w:bookmarkEnd w:id="4"/>
      <w:r w:rsidDel="00000000" w:rsidR="00000000" w:rsidRPr="00000000">
        <w:br w:type="page"/>
      </w:r>
      <w:r w:rsidDel="00000000" w:rsidR="00000000" w:rsidRPr="00000000">
        <w:rPr>
          <w:sz w:val="40"/>
          <w:szCs w:val="40"/>
          <w:rtl w:val="0"/>
        </w:rPr>
        <w:t xml:space="preserve">4. TimeMachine (19au)</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The </w:t>
      </w:r>
      <w:r w:rsidDel="00000000" w:rsidR="00000000" w:rsidRPr="00000000">
        <w:rPr>
          <w:rFonts w:ascii="Courier New" w:cs="Courier New" w:eastAsia="Courier New" w:hAnsi="Courier New"/>
          <w:rtl w:val="0"/>
        </w:rPr>
        <w:t xml:space="preserve">TimeMachine</w:t>
      </w:r>
      <w:r w:rsidDel="00000000" w:rsidR="00000000" w:rsidRPr="00000000">
        <w:rPr>
          <w:rtl w:val="0"/>
        </w:rPr>
        <w:t xml:space="preserve"> class managed the CSE 332 staff’s time machine. Multiple threads can access the same </w:t>
      </w:r>
      <w:r w:rsidDel="00000000" w:rsidR="00000000" w:rsidRPr="00000000">
        <w:rPr>
          <w:rFonts w:ascii="Courier New" w:cs="Courier New" w:eastAsia="Courier New" w:hAnsi="Courier New"/>
          <w:rtl w:val="0"/>
        </w:rPr>
        <w:t xml:space="preserve">TimeMachine </w:t>
      </w:r>
      <w:r w:rsidDel="00000000" w:rsidR="00000000" w:rsidRPr="00000000">
        <w:rPr>
          <w:rtl w:val="0"/>
        </w:rPr>
        <w:t xml:space="preserve">object.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  public class TimeMachine {</w:t>
      </w:r>
    </w:p>
    <w:p w:rsidR="00000000" w:rsidDel="00000000" w:rsidP="00000000" w:rsidRDefault="00000000" w:rsidRPr="00000000" w14:paraId="000000B3">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      private int now = 1985;</w:t>
      </w:r>
    </w:p>
    <w:p w:rsidR="00000000" w:rsidDel="00000000" w:rsidP="00000000" w:rsidRDefault="00000000" w:rsidRPr="00000000" w14:paraId="000000B4">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      private int future = 2015;</w:t>
      </w:r>
    </w:p>
    <w:p w:rsidR="00000000" w:rsidDel="00000000" w:rsidP="00000000" w:rsidRDefault="00000000" w:rsidRPr="00000000" w14:paraId="000000B5">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4      private int energy = 100;</w:t>
      </w:r>
    </w:p>
    <w:p w:rsidR="00000000" w:rsidDel="00000000" w:rsidP="00000000" w:rsidRDefault="00000000" w:rsidRPr="00000000" w14:paraId="000000B6">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5      </w:t>
      </w:r>
    </w:p>
    <w:p w:rsidR="00000000" w:rsidDel="00000000" w:rsidP="00000000" w:rsidRDefault="00000000" w:rsidRPr="00000000" w14:paraId="000000B7">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6      </w:t>
      </w:r>
    </w:p>
    <w:p w:rsidR="00000000" w:rsidDel="00000000" w:rsidP="00000000" w:rsidRDefault="00000000" w:rsidRPr="00000000" w14:paraId="000000B8">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7      </w:t>
      </w:r>
    </w:p>
    <w:p w:rsidR="00000000" w:rsidDel="00000000" w:rsidP="00000000" w:rsidRDefault="00000000" w:rsidRPr="00000000" w14:paraId="000000B9">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8      </w:t>
      </w:r>
    </w:p>
    <w:p w:rsidR="00000000" w:rsidDel="00000000" w:rsidP="00000000" w:rsidRDefault="00000000" w:rsidRPr="00000000" w14:paraId="000000BA">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9</w:t>
        <w:tab/>
        <w:t xml:space="preserve">public boolean hasEnergy() {</w:t>
      </w:r>
    </w:p>
    <w:p w:rsidR="00000000" w:rsidDel="00000000" w:rsidP="00000000" w:rsidRDefault="00000000" w:rsidRPr="00000000" w14:paraId="000000BB">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10         </w:t>
      </w:r>
    </w:p>
    <w:p w:rsidR="00000000" w:rsidDel="00000000" w:rsidP="00000000" w:rsidRDefault="00000000" w:rsidRPr="00000000" w14:paraId="000000BC">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11         return energy &gt;= 100;</w:t>
      </w:r>
    </w:p>
    <w:p w:rsidR="00000000" w:rsidDel="00000000" w:rsidP="00000000" w:rsidRDefault="00000000" w:rsidRPr="00000000" w14:paraId="000000BD">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12             </w:t>
      </w:r>
    </w:p>
    <w:p w:rsidR="00000000" w:rsidDel="00000000" w:rsidP="00000000" w:rsidRDefault="00000000" w:rsidRPr="00000000" w14:paraId="000000BE">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13     }</w:t>
      </w:r>
    </w:p>
    <w:p w:rsidR="00000000" w:rsidDel="00000000" w:rsidP="00000000" w:rsidRDefault="00000000" w:rsidRPr="00000000" w14:paraId="000000BF">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14                     </w:t>
      </w:r>
    </w:p>
    <w:p w:rsidR="00000000" w:rsidDel="00000000" w:rsidP="00000000" w:rsidRDefault="00000000" w:rsidRPr="00000000" w14:paraId="000000C0">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15     public void adjustEnergy(int charge) {        </w:t>
      </w:r>
    </w:p>
    <w:p w:rsidR="00000000" w:rsidDel="00000000" w:rsidP="00000000" w:rsidRDefault="00000000" w:rsidRPr="00000000" w14:paraId="000000C1">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16                   </w:t>
      </w:r>
    </w:p>
    <w:p w:rsidR="00000000" w:rsidDel="00000000" w:rsidP="00000000" w:rsidRDefault="00000000" w:rsidRPr="00000000" w14:paraId="000000C2">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17         if (energy + charge &lt; 0) { // energy should never be negative</w:t>
      </w:r>
    </w:p>
    <w:p w:rsidR="00000000" w:rsidDel="00000000" w:rsidP="00000000" w:rsidRDefault="00000000" w:rsidRPr="00000000" w14:paraId="000000C3">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18             </w:t>
      </w:r>
    </w:p>
    <w:p w:rsidR="00000000" w:rsidDel="00000000" w:rsidP="00000000" w:rsidRDefault="00000000" w:rsidRPr="00000000" w14:paraId="000000C4">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19         </w:t>
        <w:tab/>
        <w:t xml:space="preserve"> return;</w:t>
      </w:r>
    </w:p>
    <w:p w:rsidR="00000000" w:rsidDel="00000000" w:rsidP="00000000" w:rsidRDefault="00000000" w:rsidRPr="00000000" w14:paraId="000000C5">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20         }</w:t>
      </w:r>
    </w:p>
    <w:p w:rsidR="00000000" w:rsidDel="00000000" w:rsidP="00000000" w:rsidRDefault="00000000" w:rsidRPr="00000000" w14:paraId="000000C6">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21         energy = energy + charge;</w:t>
      </w:r>
    </w:p>
    <w:p w:rsidR="00000000" w:rsidDel="00000000" w:rsidP="00000000" w:rsidRDefault="00000000" w:rsidRPr="00000000" w14:paraId="000000C7">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22     </w:t>
      </w:r>
    </w:p>
    <w:p w:rsidR="00000000" w:rsidDel="00000000" w:rsidP="00000000" w:rsidRDefault="00000000" w:rsidRPr="00000000" w14:paraId="000000C8">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23     }</w:t>
      </w:r>
    </w:p>
    <w:p w:rsidR="00000000" w:rsidDel="00000000" w:rsidP="00000000" w:rsidRDefault="00000000" w:rsidRPr="00000000" w14:paraId="000000C9">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24            </w:t>
      </w:r>
    </w:p>
    <w:p w:rsidR="00000000" w:rsidDel="00000000" w:rsidP="00000000" w:rsidRDefault="00000000" w:rsidRPr="00000000" w14:paraId="000000CA">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25     public void setFuture(int newFuture) {</w:t>
      </w:r>
    </w:p>
    <w:p w:rsidR="00000000" w:rsidDel="00000000" w:rsidP="00000000" w:rsidRDefault="00000000" w:rsidRPr="00000000" w14:paraId="000000CB">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26                  </w:t>
      </w:r>
    </w:p>
    <w:p w:rsidR="00000000" w:rsidDel="00000000" w:rsidP="00000000" w:rsidRDefault="00000000" w:rsidRPr="00000000" w14:paraId="000000CC">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27         future = newFuture;</w:t>
      </w:r>
    </w:p>
    <w:p w:rsidR="00000000" w:rsidDel="00000000" w:rsidP="00000000" w:rsidRDefault="00000000" w:rsidRPr="00000000" w14:paraId="000000CD">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28                 </w:t>
      </w:r>
    </w:p>
    <w:p w:rsidR="00000000" w:rsidDel="00000000" w:rsidP="00000000" w:rsidRDefault="00000000" w:rsidRPr="00000000" w14:paraId="000000CE">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29     }</w:t>
      </w:r>
    </w:p>
    <w:p w:rsidR="00000000" w:rsidDel="00000000" w:rsidP="00000000" w:rsidRDefault="00000000" w:rsidRPr="00000000" w14:paraId="000000CF">
      <w:pPr>
        <w:widowControl w:val="0"/>
        <w:spacing w:line="240" w:lineRule="auto"/>
        <w:rPr/>
      </w:pPr>
      <w:r w:rsidDel="00000000" w:rsidR="00000000" w:rsidRPr="00000000">
        <w:rPr>
          <w:rFonts w:ascii="Consolas" w:cs="Consolas" w:eastAsia="Consolas" w:hAnsi="Consolas"/>
          <w:sz w:val="20"/>
          <w:szCs w:val="20"/>
          <w:rtl w:val="0"/>
        </w:rPr>
        <w:t xml:space="preserve">30 }        </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numPr>
          <w:ilvl w:val="0"/>
          <w:numId w:val="1"/>
        </w:numPr>
        <w:ind w:left="720" w:hanging="360"/>
        <w:rPr>
          <w:u w:val="none"/>
        </w:rPr>
      </w:pPr>
      <w:r w:rsidDel="00000000" w:rsidR="00000000" w:rsidRPr="00000000">
        <w:rPr>
          <w:rtl w:val="0"/>
        </w:rPr>
        <w:t xml:space="preserve">Does the </w:t>
      </w:r>
      <w:r w:rsidDel="00000000" w:rsidR="00000000" w:rsidRPr="00000000">
        <w:rPr>
          <w:rFonts w:ascii="Courier New" w:cs="Courier New" w:eastAsia="Courier New" w:hAnsi="Courier New"/>
          <w:rtl w:val="0"/>
        </w:rPr>
        <w:t xml:space="preserve">TimeMachine </w:t>
      </w:r>
      <w:r w:rsidDel="00000000" w:rsidR="00000000" w:rsidRPr="00000000">
        <w:rPr>
          <w:rtl w:val="0"/>
        </w:rPr>
        <w:t xml:space="preserve">class as shown above have (circle </w:t>
      </w:r>
      <w:r w:rsidDel="00000000" w:rsidR="00000000" w:rsidRPr="00000000">
        <w:rPr>
          <w:b w:val="1"/>
          <w:bCs w:val="1"/>
          <w:u w:val="single"/>
          <w:rtl w:val="0"/>
        </w:rPr>
        <w:t xml:space="preserve">all</w:t>
      </w:r>
      <w:r w:rsidDel="00000000" w:rsidR="00000000" w:rsidRPr="00000000">
        <w:rPr>
          <w:rtl w:val="0"/>
        </w:rPr>
        <w:t xml:space="preserve"> that apply):</w:t>
      </w:r>
    </w:p>
    <w:tbl>
      <w:tblPr>
        <w:tblStyle w:val="Table1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tblGridChange w:id="0">
          <w:tblGrid>
            <w:gridCol w:w="2160"/>
            <w:gridCol w:w="2160"/>
            <w:gridCol w:w="2160"/>
            <w:gridCol w:w="2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t xml:space="preserve">a data race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t xml:space="preserve">potential for deadlock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a race condition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t xml:space="preserve">none of these</w:t>
            </w:r>
          </w:p>
        </w:tc>
      </w:tr>
    </w:tbl>
    <w:p w:rsidR="00000000" w:rsidDel="00000000" w:rsidP="00000000" w:rsidRDefault="00000000" w:rsidRPr="00000000" w14:paraId="000000D6">
      <w:pPr>
        <w:ind w:left="720" w:firstLine="0"/>
        <w:rPr/>
      </w:pPr>
      <w:r w:rsidDel="00000000" w:rsidR="00000000" w:rsidRPr="00000000">
        <w:rPr>
          <w:rtl w:val="0"/>
        </w:rPr>
        <w:t xml:space="preserve">Justify your answer. Refer to line numbers in your explanation. </w:t>
      </w:r>
      <w:r w:rsidDel="00000000" w:rsidR="00000000" w:rsidRPr="00000000">
        <w:rPr>
          <w:u w:val="single"/>
          <w:rtl w:val="0"/>
        </w:rPr>
        <w:t xml:space="preserve">Be specific</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7">
      <w:pPr>
        <w:rPr/>
      </w:pPr>
      <w:r w:rsidDel="00000000" w:rsidR="00000000" w:rsidRPr="00000000">
        <w:br w:type="page"/>
      </w:r>
      <w:r w:rsidDel="00000000" w:rsidR="00000000" w:rsidRPr="00000000">
        <w:rPr>
          <w:rtl w:val="0"/>
        </w:rPr>
      </w:r>
    </w:p>
    <w:p w:rsidR="00000000" w:rsidDel="00000000" w:rsidP="00000000" w:rsidRDefault="00000000" w:rsidRPr="00000000" w14:paraId="000000D8">
      <w:pPr>
        <w:numPr>
          <w:ilvl w:val="0"/>
          <w:numId w:val="1"/>
        </w:numPr>
        <w:ind w:left="720" w:hanging="360"/>
        <w:rPr>
          <w:u w:val="none"/>
        </w:rPr>
      </w:pPr>
      <w:r w:rsidDel="00000000" w:rsidR="00000000" w:rsidRPr="00000000">
        <w:rPr>
          <w:rtl w:val="0"/>
        </w:rPr>
        <w:t xml:space="preserve">We now add this method to the </w:t>
      </w:r>
      <w:r w:rsidDel="00000000" w:rsidR="00000000" w:rsidRPr="00000000">
        <w:rPr>
          <w:rFonts w:ascii="Courier New" w:cs="Courier New" w:eastAsia="Courier New" w:hAnsi="Courier New"/>
          <w:rtl w:val="0"/>
        </w:rPr>
        <w:t xml:space="preserve">TimeMachine</w:t>
      </w:r>
      <w:r w:rsidDel="00000000" w:rsidR="00000000" w:rsidRPr="00000000">
        <w:rPr>
          <w:rtl w:val="0"/>
        </w:rPr>
        <w:t xml:space="preserve"> class: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28 public void backToTheFuture() {</w:t>
      </w:r>
    </w:p>
    <w:p w:rsidR="00000000" w:rsidDel="00000000" w:rsidP="00000000" w:rsidRDefault="00000000" w:rsidRPr="00000000" w14:paraId="000000DB">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29                   </w:t>
      </w:r>
    </w:p>
    <w:p w:rsidR="00000000" w:rsidDel="00000000" w:rsidP="00000000" w:rsidRDefault="00000000" w:rsidRPr="00000000" w14:paraId="000000DC">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30     if (!hasEnergy() &amp;&amp; now != future) {</w:t>
      </w:r>
    </w:p>
    <w:p w:rsidR="00000000" w:rsidDel="00000000" w:rsidP="00000000" w:rsidRDefault="00000000" w:rsidRPr="00000000" w14:paraId="000000DD">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31             </w:t>
      </w:r>
    </w:p>
    <w:p w:rsidR="00000000" w:rsidDel="00000000" w:rsidP="00000000" w:rsidRDefault="00000000" w:rsidRPr="00000000" w14:paraId="000000DE">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32         return false;</w:t>
      </w:r>
    </w:p>
    <w:p w:rsidR="00000000" w:rsidDel="00000000" w:rsidP="00000000" w:rsidRDefault="00000000" w:rsidRPr="00000000" w14:paraId="000000DF">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33     </w:t>
      </w:r>
    </w:p>
    <w:p w:rsidR="00000000" w:rsidDel="00000000" w:rsidP="00000000" w:rsidRDefault="00000000" w:rsidRPr="00000000" w14:paraId="000000E0">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34     }</w:t>
      </w:r>
    </w:p>
    <w:p w:rsidR="00000000" w:rsidDel="00000000" w:rsidP="00000000" w:rsidRDefault="00000000" w:rsidRPr="00000000" w14:paraId="000000E1">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35     </w:t>
      </w:r>
    </w:p>
    <w:p w:rsidR="00000000" w:rsidDel="00000000" w:rsidP="00000000" w:rsidRDefault="00000000" w:rsidRPr="00000000" w14:paraId="000000E2">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36     now = future;</w:t>
      </w:r>
    </w:p>
    <w:p w:rsidR="00000000" w:rsidDel="00000000" w:rsidP="00000000" w:rsidRDefault="00000000" w:rsidRPr="00000000" w14:paraId="000000E3">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37            </w:t>
      </w:r>
    </w:p>
    <w:p w:rsidR="00000000" w:rsidDel="00000000" w:rsidP="00000000" w:rsidRDefault="00000000" w:rsidRPr="00000000" w14:paraId="000000E4">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38     energy = energy - 100;</w:t>
      </w:r>
    </w:p>
    <w:p w:rsidR="00000000" w:rsidDel="00000000" w:rsidP="00000000" w:rsidRDefault="00000000" w:rsidRPr="00000000" w14:paraId="000000E5">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39                  </w:t>
      </w:r>
    </w:p>
    <w:p w:rsidR="00000000" w:rsidDel="00000000" w:rsidP="00000000" w:rsidRDefault="00000000" w:rsidRPr="00000000" w14:paraId="000000E6">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40     System.out.println(“Heading to:” + future + “ Energy remaining:” + energy);</w:t>
      </w:r>
    </w:p>
    <w:p w:rsidR="00000000" w:rsidDel="00000000" w:rsidP="00000000" w:rsidRDefault="00000000" w:rsidRPr="00000000" w14:paraId="000000E7">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41                 </w:t>
      </w:r>
    </w:p>
    <w:p w:rsidR="00000000" w:rsidDel="00000000" w:rsidP="00000000" w:rsidRDefault="00000000" w:rsidRPr="00000000" w14:paraId="000000E8">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42     return true;</w:t>
      </w:r>
    </w:p>
    <w:p w:rsidR="00000000" w:rsidDel="00000000" w:rsidP="00000000" w:rsidRDefault="00000000" w:rsidRPr="00000000" w14:paraId="000000E9">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43     </w:t>
      </w:r>
    </w:p>
    <w:p w:rsidR="00000000" w:rsidDel="00000000" w:rsidP="00000000" w:rsidRDefault="00000000" w:rsidRPr="00000000" w14:paraId="000000EA">
      <w:pPr>
        <w:widowControl w:val="0"/>
        <w:spacing w:line="24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44 }</w:t>
      </w:r>
    </w:p>
    <w:p w:rsidR="00000000" w:rsidDel="00000000" w:rsidP="00000000" w:rsidRDefault="00000000" w:rsidRPr="00000000" w14:paraId="000000EB">
      <w:pPr>
        <w:widowControl w:val="0"/>
        <w:spacing w:line="240" w:lineRule="auto"/>
        <w:rPr>
          <w:rFonts w:ascii="Consolas" w:cs="Consolas" w:eastAsia="Consolas" w:hAnsi="Consolas"/>
          <w:sz w:val="20"/>
          <w:szCs w:val="20"/>
        </w:rPr>
      </w:pPr>
      <w:r w:rsidDel="00000000" w:rsidR="00000000" w:rsidRPr="00000000">
        <w:rPr>
          <w:rtl w:val="0"/>
        </w:rPr>
      </w:r>
    </w:p>
    <w:p w:rsidR="00000000" w:rsidDel="00000000" w:rsidP="00000000" w:rsidRDefault="00000000" w:rsidRPr="00000000" w14:paraId="000000EC">
      <w:pPr>
        <w:widowControl w:val="0"/>
        <w:spacing w:line="240" w:lineRule="auto"/>
        <w:rPr/>
      </w:pPr>
      <w:r w:rsidDel="00000000" w:rsidR="00000000" w:rsidRPr="00000000">
        <w:rPr>
          <w:rFonts w:ascii="Consolas" w:cs="Consolas" w:eastAsia="Consolas" w:hAnsi="Consolas"/>
          <w:sz w:val="20"/>
          <w:szCs w:val="20"/>
          <w:rtl w:val="0"/>
        </w:rPr>
        <w:tab/>
      </w:r>
      <w:r w:rsidDel="00000000" w:rsidR="00000000" w:rsidRPr="00000000">
        <w:rPr>
          <w:rtl w:val="0"/>
        </w:rPr>
        <w:t xml:space="preserve">Does this modified </w:t>
      </w:r>
      <w:r w:rsidDel="00000000" w:rsidR="00000000" w:rsidRPr="00000000">
        <w:rPr>
          <w:rFonts w:ascii="Courier New" w:cs="Courier New" w:eastAsia="Courier New" w:hAnsi="Courier New"/>
          <w:rtl w:val="0"/>
        </w:rPr>
        <w:t xml:space="preserve">TimeMachine </w:t>
      </w:r>
      <w:r w:rsidDel="00000000" w:rsidR="00000000" w:rsidRPr="00000000">
        <w:rPr>
          <w:rtl w:val="0"/>
        </w:rPr>
        <w:t xml:space="preserve">class have (circle </w:t>
      </w:r>
      <w:r w:rsidDel="00000000" w:rsidR="00000000" w:rsidRPr="00000000">
        <w:rPr>
          <w:b w:val="1"/>
          <w:bCs w:val="1"/>
          <w:u w:val="single"/>
          <w:rtl w:val="0"/>
        </w:rPr>
        <w:t xml:space="preserve">all</w:t>
      </w:r>
      <w:r w:rsidDel="00000000" w:rsidR="00000000" w:rsidRPr="00000000">
        <w:rPr>
          <w:rtl w:val="0"/>
        </w:rPr>
        <w:t xml:space="preserve"> that apply):</w:t>
      </w:r>
    </w:p>
    <w:sdt>
      <w:sdtPr>
        <w:lock w:val="contentLocked"/>
        <w:id w:val="-1861625736"/>
        <w:tag w:val="goog_rdk_0"/>
      </w:sdtPr>
      <w:sdtContent>
        <w:tbl>
          <w:tblPr>
            <w:tblStyle w:val="Table15"/>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tblGridChange w:id="0">
              <w:tblGrid>
                <w:gridCol w:w="2160"/>
                <w:gridCol w:w="2160"/>
                <w:gridCol w:w="2160"/>
                <w:gridCol w:w="2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t xml:space="preserve">a data race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t xml:space="preserve">potential for deadlock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t xml:space="preserve">a race condition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tl w:val="0"/>
                  </w:rPr>
                  <w:t xml:space="preserve">none of these</w:t>
                </w:r>
              </w:p>
            </w:tc>
          </w:tr>
        </w:tbl>
      </w:sdtContent>
    </w:sdt>
    <w:p w:rsidR="00000000" w:rsidDel="00000000" w:rsidP="00000000" w:rsidRDefault="00000000" w:rsidRPr="00000000" w14:paraId="000000F1">
      <w:pPr>
        <w:ind w:left="720" w:firstLine="0"/>
        <w:rPr/>
      </w:pPr>
      <w:r w:rsidDel="00000000" w:rsidR="00000000" w:rsidRPr="00000000">
        <w:rPr>
          <w:rtl w:val="0"/>
        </w:rPr>
        <w:t xml:space="preserve">If there are any FIXED problems, describe why they are FIXED. If there are any NEW problems, give an example. Refer to line numbers in your explanation. </w:t>
      </w:r>
      <w:r w:rsidDel="00000000" w:rsidR="00000000" w:rsidRPr="00000000">
        <w:rPr>
          <w:u w:val="single"/>
          <w:rtl w:val="0"/>
        </w:rPr>
        <w:t xml:space="preserve">Be specific!</w:t>
      </w:r>
      <w:r w:rsidDel="00000000" w:rsidR="00000000" w:rsidRPr="00000000">
        <w:rPr>
          <w:rtl w:val="0"/>
        </w:rPr>
      </w:r>
    </w:p>
    <w:p w:rsidR="00000000" w:rsidDel="00000000" w:rsidP="00000000" w:rsidRDefault="00000000" w:rsidRPr="00000000" w14:paraId="000000F2">
      <w:pPr>
        <w:ind w:left="720" w:firstLine="0"/>
        <w:rPr/>
      </w:pPr>
      <w:r w:rsidDel="00000000" w:rsidR="00000000" w:rsidRPr="00000000">
        <w:rPr>
          <w:rtl w:val="0"/>
        </w:rPr>
      </w:r>
    </w:p>
    <w:p w:rsidR="00000000" w:rsidDel="00000000" w:rsidP="00000000" w:rsidRDefault="00000000" w:rsidRPr="00000000" w14:paraId="000000F3">
      <w:pPr>
        <w:ind w:left="720" w:firstLine="0"/>
        <w:rPr/>
      </w:pPr>
      <w:r w:rsidDel="00000000" w:rsidR="00000000" w:rsidRPr="00000000">
        <w:rPr>
          <w:rtl w:val="0"/>
        </w:rPr>
      </w:r>
    </w:p>
    <w:p w:rsidR="00000000" w:rsidDel="00000000" w:rsidP="00000000" w:rsidRDefault="00000000" w:rsidRPr="00000000" w14:paraId="000000F4">
      <w:pPr>
        <w:ind w:left="0" w:firstLine="0"/>
        <w:rPr/>
      </w:pPr>
      <w:r w:rsidDel="00000000" w:rsidR="00000000" w:rsidRPr="00000000">
        <w:rPr>
          <w:rtl w:val="0"/>
        </w:rPr>
      </w:r>
    </w:p>
    <w:p w:rsidR="00000000" w:rsidDel="00000000" w:rsidP="00000000" w:rsidRDefault="00000000" w:rsidRPr="00000000" w14:paraId="000000F5">
      <w:pPr>
        <w:ind w:left="0" w:firstLine="0"/>
        <w:rPr/>
      </w:pPr>
      <w:r w:rsidDel="00000000" w:rsidR="00000000" w:rsidRPr="00000000">
        <w:rPr>
          <w:rtl w:val="0"/>
        </w:rPr>
      </w:r>
    </w:p>
    <w:p w:rsidR="00000000" w:rsidDel="00000000" w:rsidP="00000000" w:rsidRDefault="00000000" w:rsidRPr="00000000" w14:paraId="000000F6">
      <w:pPr>
        <w:ind w:left="0" w:firstLine="0"/>
        <w:rPr/>
      </w:pPr>
      <w:r w:rsidDel="00000000" w:rsidR="00000000" w:rsidRPr="00000000">
        <w:rPr>
          <w:rtl w:val="0"/>
        </w:rPr>
      </w:r>
    </w:p>
    <w:p w:rsidR="00000000" w:rsidDel="00000000" w:rsidP="00000000" w:rsidRDefault="00000000" w:rsidRPr="00000000" w14:paraId="000000F7">
      <w:pPr>
        <w:ind w:left="0" w:firstLine="0"/>
        <w:rPr/>
      </w:pPr>
      <w:r w:rsidDel="00000000" w:rsidR="00000000" w:rsidRPr="00000000">
        <w:rPr>
          <w:rtl w:val="0"/>
        </w:rPr>
      </w:r>
    </w:p>
    <w:p w:rsidR="00000000" w:rsidDel="00000000" w:rsidP="00000000" w:rsidRDefault="00000000" w:rsidRPr="00000000" w14:paraId="000000F8">
      <w:pPr>
        <w:ind w:left="0" w:firstLine="0"/>
        <w:rPr/>
      </w:pPr>
      <w:r w:rsidDel="00000000" w:rsidR="00000000" w:rsidRPr="00000000">
        <w:rPr>
          <w:rtl w:val="0"/>
        </w:rPr>
      </w:r>
    </w:p>
    <w:p w:rsidR="00000000" w:rsidDel="00000000" w:rsidP="00000000" w:rsidRDefault="00000000" w:rsidRPr="00000000" w14:paraId="000000F9">
      <w:pPr>
        <w:ind w:left="0" w:firstLine="0"/>
        <w:rPr/>
      </w:pPr>
      <w:r w:rsidDel="00000000" w:rsidR="00000000" w:rsidRPr="00000000">
        <w:rPr>
          <w:rtl w:val="0"/>
        </w:rPr>
      </w:r>
    </w:p>
    <w:p w:rsidR="00000000" w:rsidDel="00000000" w:rsidP="00000000" w:rsidRDefault="00000000" w:rsidRPr="00000000" w14:paraId="000000FA">
      <w:pPr>
        <w:ind w:left="0" w:firstLine="0"/>
        <w:rPr/>
      </w:pPr>
      <w:r w:rsidDel="00000000" w:rsidR="00000000" w:rsidRPr="00000000">
        <w:rPr>
          <w:rtl w:val="0"/>
        </w:rPr>
      </w:r>
    </w:p>
    <w:p w:rsidR="00000000" w:rsidDel="00000000" w:rsidP="00000000" w:rsidRDefault="00000000" w:rsidRPr="00000000" w14:paraId="000000FB">
      <w:pPr>
        <w:ind w:left="0" w:firstLine="0"/>
        <w:rPr/>
      </w:pPr>
      <w:r w:rsidDel="00000000" w:rsidR="00000000" w:rsidRPr="00000000">
        <w:rPr>
          <w:rtl w:val="0"/>
        </w:rPr>
      </w:r>
    </w:p>
    <w:p w:rsidR="00000000" w:rsidDel="00000000" w:rsidP="00000000" w:rsidRDefault="00000000" w:rsidRPr="00000000" w14:paraId="000000FC">
      <w:pPr>
        <w:ind w:left="0" w:firstLine="0"/>
        <w:rPr/>
      </w:pPr>
      <w:r w:rsidDel="00000000" w:rsidR="00000000" w:rsidRPr="00000000">
        <w:rPr>
          <w:rtl w:val="0"/>
        </w:rPr>
      </w:r>
    </w:p>
    <w:p w:rsidR="00000000" w:rsidDel="00000000" w:rsidP="00000000" w:rsidRDefault="00000000" w:rsidRPr="00000000" w14:paraId="000000FD">
      <w:pPr>
        <w:numPr>
          <w:ilvl w:val="0"/>
          <w:numId w:val="1"/>
        </w:numPr>
        <w:ind w:left="720" w:hanging="360"/>
        <w:rPr>
          <w:u w:val="none"/>
        </w:rPr>
      </w:pPr>
      <w:r w:rsidDel="00000000" w:rsidR="00000000" w:rsidRPr="00000000">
        <w:rPr>
          <w:rtl w:val="0"/>
        </w:rPr>
        <w:t xml:space="preserve">Modify the code above in part b) and on the previous page to use locks to </w:t>
      </w:r>
      <w:r w:rsidDel="00000000" w:rsidR="00000000" w:rsidRPr="00000000">
        <w:rPr>
          <w:i w:val="1"/>
          <w:iCs w:val="1"/>
          <w:rtl w:val="0"/>
        </w:rPr>
        <w:t xml:space="preserve">allow the most concurrent access</w:t>
      </w:r>
      <w:r w:rsidDel="00000000" w:rsidR="00000000" w:rsidRPr="00000000">
        <w:rPr>
          <w:rtl w:val="0"/>
        </w:rPr>
        <w:t xml:space="preserve"> and to avoid all of the potential problems listed above. For full credit you must allow the most concurrent access possible without introducing any errors or extra locks. Create locks as needed. Use any reasonable names for the locking methods you call. </w:t>
      </w:r>
      <w:r w:rsidDel="00000000" w:rsidR="00000000" w:rsidRPr="00000000">
        <w:rPr>
          <w:b w:val="1"/>
          <w:bCs w:val="1"/>
          <w:rtl w:val="0"/>
        </w:rPr>
        <w:t xml:space="preserve">Do not</w:t>
      </w:r>
      <w:r w:rsidDel="00000000" w:rsidR="00000000" w:rsidRPr="00000000">
        <w:rPr>
          <w:rtl w:val="0"/>
        </w:rPr>
        <w:t xml:space="preserve"> use </w:t>
      </w:r>
      <w:r w:rsidDel="00000000" w:rsidR="00000000" w:rsidRPr="00000000">
        <w:rPr>
          <w:rFonts w:ascii="Courier New" w:cs="Courier New" w:eastAsia="Courier New" w:hAnsi="Courier New"/>
          <w:rtl w:val="0"/>
        </w:rPr>
        <w:t xml:space="preserve">synchronized</w:t>
      </w:r>
      <w:r w:rsidDel="00000000" w:rsidR="00000000" w:rsidRPr="00000000">
        <w:rPr>
          <w:rtl w:val="0"/>
        </w:rPr>
        <w:t xml:space="preserve">. You should create re-entrant lock objects as follows:</w:t>
      </w:r>
    </w:p>
    <w:p w:rsidR="00000000" w:rsidDel="00000000" w:rsidP="00000000" w:rsidRDefault="00000000" w:rsidRPr="00000000" w14:paraId="000000FE">
      <w:pPr>
        <w:widowControl w:val="0"/>
        <w:spacing w:line="240" w:lineRule="auto"/>
        <w:ind w:left="72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FF">
      <w:pPr>
        <w:widowControl w:val="0"/>
        <w:spacing w:line="240" w:lineRule="auto"/>
        <w:ind w:left="720" w:firstLine="0"/>
        <w:rPr/>
      </w:pPr>
      <w:r w:rsidDel="00000000" w:rsidR="00000000" w:rsidRPr="00000000">
        <w:rPr>
          <w:rFonts w:ascii="Courier New" w:cs="Courier New" w:eastAsia="Courier New" w:hAnsi="Courier New"/>
          <w:rtl w:val="0"/>
        </w:rPr>
        <w:t xml:space="preserve">ReentrantLock lock = new ReentrantLock();</w:t>
      </w:r>
      <w:r w:rsidDel="00000000" w:rsidR="00000000" w:rsidRPr="00000000">
        <w:rPr>
          <w:rtl w:val="0"/>
        </w:rPr>
        <w:t xml:space="preserve"> </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Style w:val="Subtitle"/>
      <w:rPr/>
    </w:pPr>
    <w:bookmarkStart w:colFirst="0" w:colLast="0" w:name="_heading=h.e0ej0r83t5qt" w:id="5"/>
    <w:bookmarkEnd w:id="5"/>
    <w:r w:rsidDel="00000000" w:rsidR="00000000" w:rsidRPr="00000000">
      <w:rPr>
        <w:rtl w:val="0"/>
      </w:rPr>
      <w:t xml:space="preserve">CSE 332: Data Structures and Parallelism</w:t>
    </w:r>
  </w:p>
  <w:p w:rsidR="00000000" w:rsidDel="00000000" w:rsidP="00000000" w:rsidRDefault="00000000" w:rsidRPr="00000000" w14:paraId="00000102">
    <w:pPr>
      <w:pStyle w:val="Subtitle"/>
      <w:rPr/>
    </w:pPr>
    <w:bookmarkStart w:colFirst="0" w:colLast="0" w:name="_heading=h.8dx4ia1xxy74"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pStyle w:val="Subtitle"/>
      <w:rPr/>
    </w:pPr>
    <w:bookmarkStart w:colFirst="0" w:colLast="0" w:name="_heading=h.babl26w16056" w:id="7"/>
    <w:bookmarkEnd w:id="7"/>
    <w:r w:rsidDel="00000000" w:rsidR="00000000" w:rsidRPr="00000000">
      <w:rPr>
        <w:rtl w:val="0"/>
      </w:rPr>
      <w:t xml:space="preserve">Section 9: Concurrency</w:t>
    </w:r>
  </w:p>
  <w:p w:rsidR="00000000" w:rsidDel="00000000" w:rsidP="00000000" w:rsidRDefault="00000000" w:rsidRPr="00000000" w14:paraId="0000010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pPr>
    <w:rPr>
      <w:b w:val="1"/>
      <w:bCs w:val="1"/>
      <w:color w:val="4b2e83"/>
      <w:sz w:val="40"/>
      <w:szCs w:val="40"/>
    </w:rPr>
  </w:style>
  <w:style w:type="paragraph" w:styleId="Heading2">
    <w:name w:val="heading 2"/>
    <w:basedOn w:val="Normal"/>
    <w:next w:val="Normal"/>
    <w:pPr>
      <w:keepNext w:val="1"/>
      <w:keepLines w:val="1"/>
      <w:spacing w:after="200" w:before="200" w:lineRule="auto"/>
    </w:pPr>
    <w:rPr>
      <w:b w:val="1"/>
      <w:bCs w:val="1"/>
      <w:color w:val="4b2e83"/>
      <w:sz w:val="32"/>
      <w:szCs w:val="32"/>
    </w:rPr>
  </w:style>
  <w:style w:type="paragraph" w:styleId="Heading3">
    <w:name w:val="heading 3"/>
    <w:basedOn w:val="Normal"/>
    <w:next w:val="Normal"/>
    <w:pPr>
      <w:keepNext w:val="1"/>
      <w:keepLines w:val="1"/>
      <w:spacing w:after="80" w:before="280" w:line="240" w:lineRule="auto"/>
    </w:pPr>
    <w:rPr>
      <w:b w:val="1"/>
      <w:bCs w:val="1"/>
      <w:color w:val="4b2e83"/>
      <w:sz w:val="28"/>
      <w:szCs w:val="28"/>
    </w:rPr>
  </w:style>
  <w:style w:type="paragraph" w:styleId="Heading4">
    <w:name w:val="heading 4"/>
    <w:basedOn w:val="Normal"/>
    <w:next w:val="Normal"/>
    <w:pPr>
      <w:keepNext w:val="1"/>
      <w:keepLines w:val="1"/>
      <w:pageBreakBefore w:val="0"/>
      <w:spacing w:after="80" w:before="280" w:lineRule="auto"/>
    </w:pPr>
    <w:rPr>
      <w:b w:val="1"/>
      <w:bCs w:val="1"/>
      <w:color w:val="4b2e83"/>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pPr>
    <w:rPr>
      <w:b w:val="1"/>
      <w:bCs w:val="1"/>
      <w:color w:val="4b2e83"/>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4Znvq+Oq6SpkEcei896gF++9A==">CgMxLjAaHwoBMBIaChgICVIUChJ0YWJsZS5zaG02amVwdDhkN3YyDmgucW83aDlwNDJ4dTAwMg5oLml1Zm5hMGRtZHU0MjIOaC5qYmZnNGp5OGtyaXoyDmgudXphY3gyNXY1NnZhMg5oLmFycXVnbHdjNWlpNTIOaC5lMGVqMHI4M3Q1cXQyDmguOGR4NGlhMXh4eTc0Mg5oLmJhYmwyNncxNjA1NjgAciExQjhtMFlfVnlWSWVpWTNSQkVKQmVaUVlnRWlTQW92c2s=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